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C15" w:rsidRPr="00C71EDF" w:rsidRDefault="00360C15" w:rsidP="004128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EDF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360C15" w:rsidRPr="00C71EDF" w:rsidRDefault="00360C15" w:rsidP="004128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EDF"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</w:t>
      </w:r>
    </w:p>
    <w:p w:rsidR="00360C15" w:rsidRPr="00C71EDF" w:rsidRDefault="00360C15" w:rsidP="004128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EDF">
        <w:rPr>
          <w:rFonts w:ascii="Times New Roman" w:eastAsia="Times New Roman" w:hAnsi="Times New Roman"/>
          <w:sz w:val="24"/>
          <w:szCs w:val="24"/>
          <w:lang w:eastAsia="ru-RU"/>
        </w:rPr>
        <w:t>УСТЬ-УДИНСКИЙ РАЙОН</w:t>
      </w:r>
    </w:p>
    <w:p w:rsidR="00360C15" w:rsidRPr="00C71EDF" w:rsidRDefault="00645239" w:rsidP="004128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ИГЖЕЙСКОЕ МУНИЦИПАЛЬНОЕ ОБРАЗОВАНИЕ</w:t>
      </w:r>
    </w:p>
    <w:p w:rsidR="00360C15" w:rsidRPr="00C71EDF" w:rsidRDefault="0009005C" w:rsidP="004128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</w:p>
    <w:p w:rsidR="00360C15" w:rsidRPr="00C71EDF" w:rsidRDefault="00360C15" w:rsidP="004128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EDF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360C15" w:rsidRPr="00F002CF" w:rsidRDefault="00360C15" w:rsidP="004128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C15" w:rsidRPr="00F002CF" w:rsidRDefault="00894AE3" w:rsidP="00412823">
      <w:pPr>
        <w:tabs>
          <w:tab w:val="left" w:pos="69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«17</w:t>
      </w:r>
      <w:r w:rsidR="007439BB" w:rsidRPr="00F002CF">
        <w:rPr>
          <w:rFonts w:ascii="Times New Roman" w:eastAsia="Times New Roman" w:hAnsi="Times New Roman"/>
          <w:sz w:val="24"/>
          <w:szCs w:val="24"/>
          <w:lang w:eastAsia="ru-RU"/>
        </w:rPr>
        <w:t xml:space="preserve">» января </w:t>
      </w:r>
      <w:r w:rsidR="000B4F62" w:rsidRPr="00F002C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360C15" w:rsidRPr="00F002C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            </w:t>
      </w:r>
      <w:r w:rsidR="00AD0E46" w:rsidRPr="00F002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A40572" w:rsidRPr="00F002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D0E46" w:rsidRPr="00F002CF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360C15" w:rsidRPr="00F002CF" w:rsidRDefault="00360C15" w:rsidP="00412823">
      <w:pPr>
        <w:tabs>
          <w:tab w:val="left" w:pos="693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2CF">
        <w:rPr>
          <w:rFonts w:ascii="Times New Roman" w:eastAsia="Times New Roman" w:hAnsi="Times New Roman"/>
          <w:sz w:val="24"/>
          <w:szCs w:val="24"/>
          <w:lang w:eastAsia="ru-RU"/>
        </w:rPr>
        <w:t>с. Игжей</w:t>
      </w:r>
    </w:p>
    <w:p w:rsidR="00412823" w:rsidRPr="00F002CF" w:rsidRDefault="00412823" w:rsidP="00412823">
      <w:pPr>
        <w:tabs>
          <w:tab w:val="left" w:pos="693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D38" w:rsidRPr="00872309" w:rsidRDefault="00872309" w:rsidP="0087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23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РАСХОДНЫХ ОБЯЗАТЕЛЬСТВ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РЕАЛИЗАЦИЮ</w:t>
      </w:r>
      <w:r w:rsidRPr="008723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МЕРОПРИЯТИЙ </w:t>
      </w:r>
      <w:r w:rsidRPr="00872309">
        <w:rPr>
          <w:rFonts w:ascii="Times New Roman" w:eastAsia="Times New Roman" w:hAnsi="Times New Roman"/>
          <w:b/>
          <w:sz w:val="24"/>
          <w:szCs w:val="24"/>
          <w:lang w:eastAsia="ru-RU"/>
        </w:rPr>
        <w:t>ПЕРЕЧНЯ ПРОЕКТОВ НАРОДНЫХ ИНИЦИАТИВ АДМИНИСТРАЦИИ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72309">
        <w:rPr>
          <w:rFonts w:ascii="Times New Roman" w:eastAsia="Times New Roman" w:hAnsi="Times New Roman"/>
          <w:b/>
          <w:sz w:val="24"/>
          <w:szCs w:val="24"/>
          <w:lang w:eastAsia="ru-RU"/>
        </w:rPr>
        <w:t>ИГЖЕЙС</w:t>
      </w:r>
      <w:r w:rsidR="00894AE3">
        <w:rPr>
          <w:rFonts w:ascii="Times New Roman" w:eastAsia="Times New Roman" w:hAnsi="Times New Roman"/>
          <w:b/>
          <w:sz w:val="24"/>
          <w:szCs w:val="24"/>
          <w:lang w:eastAsia="ru-RU"/>
        </w:rPr>
        <w:t>КОГО СЕЛЬСКОГО ПОСЕЛЕНИЯ НА 2022</w:t>
      </w:r>
      <w:r w:rsidRPr="008723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424D38" w:rsidRDefault="00424D38" w:rsidP="004128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C15" w:rsidRPr="00E95AB3" w:rsidRDefault="00360C15" w:rsidP="00E95AB3">
      <w:pPr>
        <w:tabs>
          <w:tab w:val="left" w:pos="709"/>
          <w:tab w:val="left" w:pos="2410"/>
          <w:tab w:val="left" w:pos="5670"/>
        </w:tabs>
        <w:spacing w:after="0" w:line="24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B3788E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статьей </w:t>
      </w:r>
      <w:r w:rsidRPr="00E95AB3">
        <w:rPr>
          <w:rFonts w:ascii="Times New Roman" w:eastAsia="Times New Roman" w:hAnsi="Times New Roman"/>
          <w:sz w:val="24"/>
          <w:szCs w:val="24"/>
          <w:lang w:eastAsia="ru-RU"/>
        </w:rPr>
        <w:t>86 Бюджетного кодекса Российской Федер</w:t>
      </w:r>
      <w:r w:rsidR="00424D38" w:rsidRPr="00E95AB3">
        <w:rPr>
          <w:rFonts w:ascii="Times New Roman" w:hAnsi="Times New Roman"/>
          <w:sz w:val="24"/>
          <w:szCs w:val="24"/>
        </w:rPr>
        <w:t xml:space="preserve">ации, </w:t>
      </w:r>
      <w:r w:rsidR="00894AE3" w:rsidRPr="00E95AB3">
        <w:rPr>
          <w:rFonts w:ascii="Times New Roman" w:hAnsi="Times New Roman"/>
          <w:sz w:val="24"/>
          <w:szCs w:val="24"/>
        </w:rPr>
        <w:t>Закон</w:t>
      </w:r>
      <w:r w:rsidR="00894AE3" w:rsidRPr="00E95AB3">
        <w:rPr>
          <w:rFonts w:ascii="Times New Roman" w:hAnsi="Times New Roman"/>
          <w:sz w:val="24"/>
          <w:szCs w:val="24"/>
        </w:rPr>
        <w:t>ом</w:t>
      </w:r>
      <w:r w:rsidR="00894AE3" w:rsidRPr="00E95AB3">
        <w:rPr>
          <w:rFonts w:ascii="Times New Roman" w:hAnsi="Times New Roman"/>
          <w:sz w:val="24"/>
          <w:szCs w:val="24"/>
        </w:rPr>
        <w:t xml:space="preserve"> Иркутской области от</w:t>
      </w:r>
      <w:r w:rsidR="00E95AB3" w:rsidRPr="00E95AB3">
        <w:rPr>
          <w:rFonts w:ascii="Times New Roman" w:hAnsi="Times New Roman"/>
          <w:sz w:val="24"/>
          <w:szCs w:val="24"/>
        </w:rPr>
        <w:t xml:space="preserve"> 16 декабря 2021 года № 130-ОЗ «</w:t>
      </w:r>
      <w:r w:rsidR="00894AE3" w:rsidRPr="00E95AB3">
        <w:rPr>
          <w:rFonts w:ascii="Times New Roman" w:hAnsi="Times New Roman"/>
          <w:sz w:val="24"/>
          <w:szCs w:val="24"/>
        </w:rPr>
        <w:t>Об областном бюджете на 2022 год и на плановый период 2023 и 2024 годов</w:t>
      </w:r>
      <w:r w:rsidR="00E95AB3" w:rsidRPr="00E95AB3">
        <w:rPr>
          <w:rFonts w:ascii="Times New Roman" w:hAnsi="Times New Roman"/>
          <w:sz w:val="24"/>
          <w:szCs w:val="24"/>
        </w:rPr>
        <w:t>»</w:t>
      </w:r>
      <w:r w:rsidR="00424D38" w:rsidRPr="00E95AB3">
        <w:rPr>
          <w:rFonts w:ascii="Times New Roman" w:hAnsi="Times New Roman"/>
          <w:spacing w:val="2"/>
          <w:sz w:val="24"/>
          <w:szCs w:val="24"/>
        </w:rPr>
        <w:t xml:space="preserve">, Федеральным </w:t>
      </w:r>
      <w:r w:rsidRPr="00E95AB3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законом </w:t>
      </w:r>
      <w:r w:rsidR="00424D38" w:rsidRPr="00E95AB3">
        <w:rPr>
          <w:rFonts w:ascii="Times New Roman" w:hAnsi="Times New Roman"/>
          <w:sz w:val="24"/>
          <w:szCs w:val="24"/>
        </w:rPr>
        <w:t xml:space="preserve">от </w:t>
      </w:r>
      <w:r w:rsidR="00424D38" w:rsidRPr="00E95AB3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06.10.2003</w:t>
      </w:r>
      <w:r w:rsidR="00424D38" w:rsidRPr="00E95AB3">
        <w:rPr>
          <w:rFonts w:ascii="Times New Roman" w:hAnsi="Times New Roman"/>
          <w:sz w:val="24"/>
          <w:szCs w:val="24"/>
        </w:rPr>
        <w:t xml:space="preserve"> </w:t>
      </w:r>
      <w:r w:rsidRPr="00E95AB3">
        <w:rPr>
          <w:rFonts w:ascii="Times New Roman" w:eastAsia="Times New Roman" w:hAnsi="Times New Roman"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</w:t>
      </w:r>
      <w:r w:rsidR="00424D38" w:rsidRPr="00E95AB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95A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4AE3" w:rsidRPr="00E95AB3">
        <w:rPr>
          <w:rFonts w:ascii="Times New Roman" w:hAnsi="Times New Roman"/>
          <w:sz w:val="24"/>
          <w:szCs w:val="24"/>
        </w:rPr>
        <w:t>Постановлением П</w:t>
      </w:r>
      <w:r w:rsidR="00894AE3" w:rsidRPr="00E95AB3">
        <w:rPr>
          <w:rFonts w:ascii="Times New Roman" w:hAnsi="Times New Roman"/>
          <w:spacing w:val="2"/>
          <w:sz w:val="24"/>
          <w:szCs w:val="24"/>
        </w:rPr>
        <w:t>равительство Иркутской области от 24 сентября 2018 года № 675-пп «О формировании, предоставлении и распределении субсидий местным бюджетам</w:t>
      </w:r>
      <w:r w:rsidR="00894AE3" w:rsidRPr="00894AE3">
        <w:rPr>
          <w:rFonts w:ascii="Times New Roman" w:hAnsi="Times New Roman"/>
          <w:spacing w:val="2"/>
          <w:sz w:val="24"/>
          <w:szCs w:val="24"/>
        </w:rPr>
        <w:t xml:space="preserve"> из областного бюджета (с изменениями на 23 декабря 2021 года), Распоряжением Правительства Иркутской области от 17 июня 2021 года № 336-рп «</w:t>
      </w:r>
      <w:r w:rsidR="00894AE3" w:rsidRPr="00894AE3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предельного уровня софинансирования Иркутской области (в процентах) объема расходного обязательства муниципального образования Иркутской области на 2022 год и на плановый период 2023 и 2024 годов»</w:t>
      </w:r>
      <w:r w:rsidR="00412823" w:rsidRPr="00B378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45239" w:rsidRPr="00B3788E">
        <w:rPr>
          <w:rFonts w:ascii="Times New Roman" w:eastAsia="Times New Roman" w:hAnsi="Times New Roman"/>
          <w:sz w:val="24"/>
          <w:szCs w:val="24"/>
          <w:lang w:eastAsia="ru-RU"/>
        </w:rPr>
        <w:t>Уставом</w:t>
      </w:r>
      <w:r w:rsidRPr="00B3788E">
        <w:rPr>
          <w:rFonts w:ascii="Times New Roman" w:eastAsia="Times New Roman" w:hAnsi="Times New Roman"/>
          <w:sz w:val="24"/>
          <w:szCs w:val="24"/>
          <w:lang w:eastAsia="ru-RU"/>
        </w:rPr>
        <w:t xml:space="preserve"> Игжейс</w:t>
      </w:r>
      <w:r w:rsidR="00412823" w:rsidRPr="00B3788E">
        <w:rPr>
          <w:rFonts w:ascii="Times New Roman" w:eastAsia="Times New Roman" w:hAnsi="Times New Roman"/>
          <w:sz w:val="24"/>
          <w:szCs w:val="24"/>
          <w:lang w:eastAsia="ru-RU"/>
        </w:rPr>
        <w:t>кого муниципального образования</w:t>
      </w:r>
      <w:r w:rsidR="00894AE3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Усть-Удинского района Иркутской области</w:t>
      </w:r>
      <w:r w:rsidR="00412823" w:rsidRPr="00B3788E">
        <w:rPr>
          <w:rFonts w:ascii="Times New Roman" w:eastAsia="Times New Roman" w:hAnsi="Times New Roman"/>
          <w:sz w:val="24"/>
          <w:szCs w:val="24"/>
          <w:lang w:eastAsia="ru-RU"/>
        </w:rPr>
        <w:t>, администрация</w:t>
      </w:r>
    </w:p>
    <w:p w:rsidR="00A4065F" w:rsidRPr="00B3788E" w:rsidRDefault="00A4065F" w:rsidP="00A4065F">
      <w:pPr>
        <w:tabs>
          <w:tab w:val="left" w:pos="709"/>
          <w:tab w:val="left" w:pos="2410"/>
          <w:tab w:val="left" w:pos="5670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C15" w:rsidRDefault="00412823" w:rsidP="00A406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ПОСТАНОВЛЯЕТ</w:t>
      </w:r>
      <w:r w:rsidR="00360C15" w:rsidRPr="00AD0E4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4065F" w:rsidRPr="00AD0E46" w:rsidRDefault="00A4065F" w:rsidP="00A406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5239" w:rsidRDefault="00360C15" w:rsidP="00A406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6452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Организовать реализацию перечня пр</w:t>
      </w:r>
      <w:r w:rsidR="00E57599">
        <w:rPr>
          <w:rFonts w:ascii="Times New Roman" w:eastAsia="Times New Roman" w:hAnsi="Times New Roman"/>
          <w:sz w:val="24"/>
          <w:szCs w:val="24"/>
          <w:lang w:eastAsia="ru-RU"/>
        </w:rPr>
        <w:t>оектов народных</w:t>
      </w:r>
      <w:r w:rsidR="00E95AB3">
        <w:rPr>
          <w:rFonts w:ascii="Times New Roman" w:eastAsia="Times New Roman" w:hAnsi="Times New Roman"/>
          <w:sz w:val="24"/>
          <w:szCs w:val="24"/>
          <w:lang w:eastAsia="ru-RU"/>
        </w:rPr>
        <w:t xml:space="preserve"> инициатив в 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году.</w:t>
      </w:r>
    </w:p>
    <w:p w:rsidR="00645239" w:rsidRDefault="00360C15" w:rsidP="00A406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0235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6452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0235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расходные </w:t>
      </w:r>
      <w:r w:rsidR="00872309">
        <w:rPr>
          <w:rFonts w:ascii="Times New Roman" w:eastAsia="Times New Roman" w:hAnsi="Times New Roman"/>
          <w:sz w:val="24"/>
          <w:szCs w:val="24"/>
          <w:lang w:eastAsia="ru-RU"/>
        </w:rPr>
        <w:t>обязательства на реализацию мероприятий</w:t>
      </w:r>
      <w:r w:rsidRPr="005F023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перечня проектов народных инициатив за счет средств областного бюджета в целях софинанси</w:t>
      </w:r>
      <w:r w:rsidR="00645239">
        <w:rPr>
          <w:rFonts w:ascii="Times New Roman" w:eastAsia="Times New Roman" w:hAnsi="Times New Roman"/>
          <w:sz w:val="24"/>
          <w:szCs w:val="24"/>
          <w:lang w:eastAsia="ru-RU"/>
        </w:rPr>
        <w:t xml:space="preserve">рования расходов в размере </w:t>
      </w:r>
      <w:r w:rsidR="00E95AB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4065F">
        <w:rPr>
          <w:rFonts w:ascii="Times New Roman" w:eastAsia="Times New Roman" w:hAnsi="Times New Roman"/>
          <w:sz w:val="24"/>
          <w:szCs w:val="24"/>
          <w:lang w:eastAsia="ru-RU"/>
        </w:rPr>
        <w:t>00 0</w:t>
      </w:r>
      <w:r w:rsidR="00645239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412823">
        <w:rPr>
          <w:rFonts w:ascii="Times New Roman" w:eastAsia="Times New Roman" w:hAnsi="Times New Roman"/>
          <w:sz w:val="24"/>
          <w:szCs w:val="24"/>
          <w:lang w:eastAsia="ru-RU"/>
        </w:rPr>
        <w:t>,00</w:t>
      </w:r>
      <w:r w:rsidRPr="005F02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5AB3">
        <w:rPr>
          <w:rFonts w:ascii="Times New Roman" w:eastAsia="Times New Roman" w:hAnsi="Times New Roman"/>
          <w:sz w:val="24"/>
          <w:szCs w:val="24"/>
          <w:lang w:eastAsia="ru-RU"/>
        </w:rPr>
        <w:t>(четыреста</w:t>
      </w:r>
      <w:r w:rsidR="00A4065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</w:t>
      </w:r>
      <w:r w:rsidR="00F002C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5F0235">
        <w:rPr>
          <w:rFonts w:ascii="Times New Roman" w:eastAsia="Times New Roman" w:hAnsi="Times New Roman"/>
          <w:sz w:val="24"/>
          <w:szCs w:val="24"/>
          <w:lang w:eastAsia="ru-RU"/>
        </w:rPr>
        <w:t>рублей и средств местного бюджета на условиях софинансирования с об</w:t>
      </w:r>
      <w:r w:rsidR="00CE7399">
        <w:rPr>
          <w:rFonts w:ascii="Times New Roman" w:eastAsia="Times New Roman" w:hAnsi="Times New Roman"/>
          <w:sz w:val="24"/>
          <w:szCs w:val="24"/>
          <w:lang w:eastAsia="ru-RU"/>
        </w:rPr>
        <w:t>ластным</w:t>
      </w:r>
      <w:r w:rsidR="00645239">
        <w:rPr>
          <w:rFonts w:ascii="Times New Roman" w:eastAsia="Times New Roman" w:hAnsi="Times New Roman"/>
          <w:sz w:val="24"/>
          <w:szCs w:val="24"/>
          <w:lang w:eastAsia="ru-RU"/>
        </w:rPr>
        <w:t xml:space="preserve"> бю</w:t>
      </w:r>
      <w:r w:rsidR="00412823">
        <w:rPr>
          <w:rFonts w:ascii="Times New Roman" w:eastAsia="Times New Roman" w:hAnsi="Times New Roman"/>
          <w:sz w:val="24"/>
          <w:szCs w:val="24"/>
          <w:lang w:eastAsia="ru-RU"/>
        </w:rPr>
        <w:t>джетом в разм</w:t>
      </w:r>
      <w:r w:rsidR="00E95AB3">
        <w:rPr>
          <w:rFonts w:ascii="Times New Roman" w:eastAsia="Times New Roman" w:hAnsi="Times New Roman"/>
          <w:sz w:val="24"/>
          <w:szCs w:val="24"/>
          <w:lang w:eastAsia="ru-RU"/>
        </w:rPr>
        <w:t>ере 12 4</w:t>
      </w:r>
      <w:r w:rsidR="00CE16F7">
        <w:rPr>
          <w:rFonts w:ascii="Times New Roman" w:eastAsia="Times New Roman" w:hAnsi="Times New Roman"/>
          <w:sz w:val="24"/>
          <w:szCs w:val="24"/>
          <w:lang w:eastAsia="ru-RU"/>
        </w:rPr>
        <w:t>00,00</w:t>
      </w:r>
      <w:r w:rsidR="00E95AB3">
        <w:rPr>
          <w:rFonts w:ascii="Times New Roman" w:eastAsia="Times New Roman" w:hAnsi="Times New Roman"/>
          <w:sz w:val="24"/>
          <w:szCs w:val="24"/>
          <w:lang w:eastAsia="ru-RU"/>
        </w:rPr>
        <w:t xml:space="preserve"> (двенадцать тысяч четыреста</w:t>
      </w:r>
      <w:r w:rsidR="00F002C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E16F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r w:rsidRPr="005F0235">
        <w:rPr>
          <w:rFonts w:ascii="Times New Roman" w:eastAsia="Times New Roman" w:hAnsi="Times New Roman"/>
          <w:sz w:val="24"/>
          <w:szCs w:val="24"/>
          <w:lang w:eastAsia="ru-RU"/>
        </w:rPr>
        <w:t>. (Приложение № 1).</w:t>
      </w:r>
    </w:p>
    <w:p w:rsidR="00645239" w:rsidRDefault="00360C15" w:rsidP="006452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452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Включить расходы в</w:t>
      </w:r>
      <w:r w:rsidR="005F0235">
        <w:rPr>
          <w:rFonts w:ascii="Times New Roman" w:eastAsia="Times New Roman" w:hAnsi="Times New Roman"/>
          <w:sz w:val="24"/>
          <w:szCs w:val="24"/>
          <w:lang w:eastAsia="ru-RU"/>
        </w:rPr>
        <w:t xml:space="preserve"> реестр расходных обязательств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 Игжейского муниципального образования.</w:t>
      </w:r>
    </w:p>
    <w:p w:rsidR="00645239" w:rsidRDefault="00360C15" w:rsidP="00E575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Опублик</w:t>
      </w:r>
      <w:r w:rsidR="00BD338B">
        <w:rPr>
          <w:rFonts w:ascii="Times New Roman" w:eastAsia="Times New Roman" w:hAnsi="Times New Roman"/>
          <w:sz w:val="24"/>
          <w:szCs w:val="24"/>
          <w:lang w:eastAsia="ru-RU"/>
        </w:rPr>
        <w:t>овать настоящее постановление в</w:t>
      </w:r>
      <w:r w:rsidR="00F002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</w:t>
      </w:r>
      <w:r w:rsidR="00642130">
        <w:rPr>
          <w:rFonts w:ascii="Times New Roman" w:eastAsia="Times New Roman" w:hAnsi="Times New Roman"/>
          <w:sz w:val="24"/>
          <w:szCs w:val="24"/>
          <w:lang w:eastAsia="ru-RU"/>
        </w:rPr>
        <w:t>ипальном информационном издании</w:t>
      </w:r>
      <w:r w:rsidR="006F71B8">
        <w:rPr>
          <w:rFonts w:ascii="Times New Roman" w:eastAsia="Times New Roman" w:hAnsi="Times New Roman"/>
          <w:sz w:val="24"/>
          <w:szCs w:val="24"/>
          <w:lang w:eastAsia="ru-RU"/>
        </w:rPr>
        <w:t xml:space="preserve"> «Вестник Игжея», разместить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</w:t>
      </w:r>
      <w:r w:rsidR="00412823">
        <w:rPr>
          <w:rFonts w:ascii="Times New Roman" w:eastAsia="Times New Roman" w:hAnsi="Times New Roman"/>
          <w:sz w:val="24"/>
          <w:szCs w:val="24"/>
          <w:lang w:eastAsia="ru-RU"/>
        </w:rPr>
        <w:t>льном сайте Игжей.рф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0C15" w:rsidRDefault="00360C15" w:rsidP="00E575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Контроль за исполнением настоящего постановления оставляю за собой.</w:t>
      </w:r>
    </w:p>
    <w:p w:rsidR="00C71EDF" w:rsidRDefault="00C71EDF" w:rsidP="00E57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599" w:rsidRDefault="00E57599" w:rsidP="00E57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C15" w:rsidRDefault="003A4006" w:rsidP="00E575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  <w:r w:rsidR="00360C15">
        <w:rPr>
          <w:rFonts w:ascii="Times New Roman" w:eastAsia="Times New Roman" w:hAnsi="Times New Roman"/>
          <w:sz w:val="24"/>
          <w:szCs w:val="24"/>
          <w:lang w:eastAsia="ru-RU"/>
        </w:rPr>
        <w:t xml:space="preserve"> Игжейского</w:t>
      </w:r>
    </w:p>
    <w:p w:rsidR="00360C15" w:rsidRDefault="00360C15" w:rsidP="00E575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                               </w:t>
      </w:r>
      <w:r w:rsidR="006452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87230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645239">
        <w:rPr>
          <w:rFonts w:ascii="Times New Roman" w:eastAsia="Times New Roman" w:hAnsi="Times New Roman"/>
          <w:sz w:val="24"/>
          <w:szCs w:val="24"/>
          <w:lang w:eastAsia="ru-RU"/>
        </w:rPr>
        <w:t>И.М. Черкасова</w:t>
      </w:r>
    </w:p>
    <w:p w:rsidR="00360C15" w:rsidRDefault="00360C15" w:rsidP="00E575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235" w:rsidRDefault="005F0235" w:rsidP="00E575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D00" w:rsidRDefault="00AF2D00" w:rsidP="00360C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823" w:rsidRDefault="00412823" w:rsidP="00360C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C15" w:rsidRDefault="00412823" w:rsidP="00AD0E46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360C15" w:rsidRDefault="00360C15" w:rsidP="00AD0E4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</w:t>
      </w:r>
      <w:r w:rsidR="00AD0E46">
        <w:rPr>
          <w:rFonts w:ascii="Times New Roman" w:eastAsia="Times New Roman" w:hAnsi="Times New Roman"/>
          <w:sz w:val="24"/>
          <w:szCs w:val="24"/>
          <w:lang w:eastAsia="ru-RU"/>
        </w:rPr>
        <w:t>становлению главы</w:t>
      </w:r>
    </w:p>
    <w:p w:rsidR="00360C15" w:rsidRDefault="00360C15" w:rsidP="00AD0E4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Игжейс</w:t>
      </w:r>
      <w:r w:rsidR="00412823">
        <w:rPr>
          <w:rFonts w:ascii="Times New Roman" w:eastAsia="Times New Roman" w:hAnsi="Times New Roman"/>
          <w:sz w:val="24"/>
          <w:szCs w:val="24"/>
          <w:lang w:eastAsia="ru-RU"/>
        </w:rPr>
        <w:t>кого муниципального образования</w:t>
      </w:r>
    </w:p>
    <w:p w:rsidR="00360C15" w:rsidRPr="00F002CF" w:rsidRDefault="00EE531C" w:rsidP="00AD0E4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2CF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E95AB3">
        <w:rPr>
          <w:rFonts w:ascii="Times New Roman" w:eastAsia="Times New Roman" w:hAnsi="Times New Roman"/>
          <w:sz w:val="24"/>
          <w:szCs w:val="24"/>
          <w:lang w:eastAsia="ru-RU"/>
        </w:rPr>
        <w:t xml:space="preserve"> «17</w:t>
      </w:r>
      <w:r w:rsidR="00C468B0">
        <w:rPr>
          <w:rFonts w:ascii="Times New Roman" w:eastAsia="Times New Roman" w:hAnsi="Times New Roman"/>
          <w:sz w:val="24"/>
          <w:szCs w:val="24"/>
          <w:lang w:eastAsia="ru-RU"/>
        </w:rPr>
        <w:t>» января</w:t>
      </w:r>
      <w:r w:rsidR="00E95AB3">
        <w:rPr>
          <w:rFonts w:ascii="Times New Roman" w:eastAsia="Times New Roman" w:hAnsi="Times New Roman"/>
          <w:sz w:val="24"/>
          <w:szCs w:val="24"/>
          <w:lang w:eastAsia="ru-RU"/>
        </w:rPr>
        <w:t xml:space="preserve"> 2022</w:t>
      </w:r>
      <w:r w:rsidR="007439BB" w:rsidRPr="00F002C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CD6B9E" w:rsidRPr="00F002C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95AB3">
        <w:rPr>
          <w:rFonts w:ascii="Times New Roman" w:eastAsia="Times New Roman" w:hAnsi="Times New Roman"/>
          <w:sz w:val="24"/>
          <w:szCs w:val="24"/>
          <w:lang w:eastAsia="ru-RU"/>
        </w:rPr>
        <w:t xml:space="preserve"> № 7</w:t>
      </w:r>
    </w:p>
    <w:p w:rsidR="00EE531C" w:rsidRPr="00412823" w:rsidRDefault="00EE531C" w:rsidP="00AD0E4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C15" w:rsidRPr="00412823" w:rsidRDefault="00360C15" w:rsidP="00F13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823">
        <w:rPr>
          <w:rFonts w:ascii="Times New Roman" w:eastAsia="Times New Roman" w:hAnsi="Times New Roman"/>
          <w:sz w:val="24"/>
          <w:szCs w:val="24"/>
          <w:lang w:eastAsia="ru-RU"/>
        </w:rPr>
        <w:t>ПЕРЕЧЕНЬ ПРОЕКТОВ НАРОДНЫХ ИНИЦИАТИВ</w:t>
      </w:r>
    </w:p>
    <w:p w:rsidR="00360C15" w:rsidRDefault="00EF2C79" w:rsidP="00F13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2022</w:t>
      </w:r>
      <w:bookmarkStart w:id="0" w:name="_GoBack"/>
      <w:bookmarkEnd w:id="0"/>
      <w:r w:rsidR="00360C15" w:rsidRPr="0041282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В ИГЖЕ</w:t>
      </w:r>
      <w:r w:rsidR="00C71EDF" w:rsidRPr="00412823">
        <w:rPr>
          <w:rFonts w:ascii="Times New Roman" w:eastAsia="Times New Roman" w:hAnsi="Times New Roman"/>
          <w:sz w:val="24"/>
          <w:szCs w:val="24"/>
          <w:lang w:eastAsia="ru-RU"/>
        </w:rPr>
        <w:t>ЙСКОМ МУНИЦИПАЛЬНОМ ОБРАЗОВАНИИ</w:t>
      </w:r>
    </w:p>
    <w:p w:rsidR="00412823" w:rsidRPr="00412823" w:rsidRDefault="00412823" w:rsidP="00F13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3432"/>
        <w:gridCol w:w="1926"/>
        <w:gridCol w:w="1910"/>
        <w:gridCol w:w="1911"/>
      </w:tblGrid>
      <w:tr w:rsidR="00B3788E" w:rsidRPr="00B3788E" w:rsidTr="003A4006">
        <w:trPr>
          <w:trHeight w:val="53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B3788E" w:rsidRDefault="00360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B3788E" w:rsidRDefault="00360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15" w:rsidRPr="00B3788E" w:rsidRDefault="00360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– всего, руб.</w:t>
            </w:r>
          </w:p>
          <w:p w:rsidR="00360C15" w:rsidRPr="00B3788E" w:rsidRDefault="00360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B3788E" w:rsidRDefault="00360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из:</w:t>
            </w:r>
          </w:p>
        </w:tc>
      </w:tr>
      <w:tr w:rsidR="00B3788E" w:rsidRPr="00B3788E" w:rsidTr="003A4006">
        <w:trPr>
          <w:trHeight w:val="83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15" w:rsidRPr="00B3788E" w:rsidRDefault="00360C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15" w:rsidRPr="00B3788E" w:rsidRDefault="00360C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15" w:rsidRPr="00B3788E" w:rsidRDefault="00360C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B3788E" w:rsidRDefault="00360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областного бюджета, руб.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B3788E" w:rsidRDefault="00360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 бюджета, руб.</w:t>
            </w:r>
          </w:p>
        </w:tc>
      </w:tr>
      <w:tr w:rsidR="00B3788E" w:rsidRPr="00B3788E" w:rsidTr="007439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B3788E" w:rsidRDefault="00360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B3" w:rsidRPr="008910FF" w:rsidRDefault="00E95AB3" w:rsidP="00891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AB3">
              <w:rPr>
                <w:rFonts w:ascii="Times New Roman" w:hAnsi="Times New Roman"/>
                <w:sz w:val="24"/>
                <w:szCs w:val="24"/>
              </w:rPr>
              <w:t>Организация водоснабжения (устройство летнего водопровода) в с. Игжей по ул. Северная, ул. Трактовая, ул. Гагарина, ул. Дорожная дома № 4, № 6; ул. Мира от дома № 20 до дома № 26; ул. Кольцевая от дома № 37 до дома № 55, д.18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15" w:rsidRPr="00B3788E" w:rsidRDefault="00E95A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412 4</w:t>
            </w:r>
            <w:r w:rsidR="00CE1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15" w:rsidRPr="00B3788E" w:rsidRDefault="00E95AB3" w:rsidP="00CE73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3788E" w:rsidRPr="00B37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</w:t>
            </w:r>
            <w:r w:rsidR="007439BB" w:rsidRPr="00B37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15" w:rsidRPr="00B3788E" w:rsidRDefault="00E95AB3" w:rsidP="00CE73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12 4</w:t>
            </w:r>
            <w:r w:rsidR="00CE1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3788E" w:rsidRPr="00B3788E" w:rsidTr="007439BB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BB" w:rsidRPr="00B3788E" w:rsidRDefault="007439BB" w:rsidP="007439BB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78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BB" w:rsidRPr="00B3788E" w:rsidRDefault="00E95AB3" w:rsidP="007439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412 4</w:t>
            </w:r>
            <w:r w:rsidR="00CE1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BB" w:rsidRPr="00B3788E" w:rsidRDefault="00E95AB3" w:rsidP="007439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3788E" w:rsidRPr="00B37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</w:t>
            </w:r>
            <w:r w:rsidR="007439BB" w:rsidRPr="00B37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BB" w:rsidRPr="00B3788E" w:rsidRDefault="00E95AB3" w:rsidP="007439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12 4</w:t>
            </w:r>
            <w:r w:rsidR="00CE1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961966" w:rsidRPr="005233A7" w:rsidRDefault="00961966"/>
    <w:sectPr w:rsidR="00961966" w:rsidRPr="00523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122" w:rsidRDefault="005A0122" w:rsidP="00AD0E46">
      <w:pPr>
        <w:spacing w:after="0" w:line="240" w:lineRule="auto"/>
      </w:pPr>
      <w:r>
        <w:separator/>
      </w:r>
    </w:p>
  </w:endnote>
  <w:endnote w:type="continuationSeparator" w:id="0">
    <w:p w:rsidR="005A0122" w:rsidRDefault="005A0122" w:rsidP="00AD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122" w:rsidRDefault="005A0122" w:rsidP="00AD0E46">
      <w:pPr>
        <w:spacing w:after="0" w:line="240" w:lineRule="auto"/>
      </w:pPr>
      <w:r>
        <w:separator/>
      </w:r>
    </w:p>
  </w:footnote>
  <w:footnote w:type="continuationSeparator" w:id="0">
    <w:p w:rsidR="005A0122" w:rsidRDefault="005A0122" w:rsidP="00AD0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22"/>
    <w:rsid w:val="000104FB"/>
    <w:rsid w:val="00054900"/>
    <w:rsid w:val="0009005C"/>
    <w:rsid w:val="000B4F62"/>
    <w:rsid w:val="0010747B"/>
    <w:rsid w:val="001110F3"/>
    <w:rsid w:val="001514AC"/>
    <w:rsid w:val="0016764C"/>
    <w:rsid w:val="001C4820"/>
    <w:rsid w:val="001F2AE0"/>
    <w:rsid w:val="002263A3"/>
    <w:rsid w:val="002A7694"/>
    <w:rsid w:val="00342E9E"/>
    <w:rsid w:val="00360C15"/>
    <w:rsid w:val="00366903"/>
    <w:rsid w:val="003A4006"/>
    <w:rsid w:val="003C53B2"/>
    <w:rsid w:val="00412823"/>
    <w:rsid w:val="00424D38"/>
    <w:rsid w:val="00426C74"/>
    <w:rsid w:val="00434383"/>
    <w:rsid w:val="00444C87"/>
    <w:rsid w:val="004A49B9"/>
    <w:rsid w:val="004D30F2"/>
    <w:rsid w:val="004E368F"/>
    <w:rsid w:val="00504CDC"/>
    <w:rsid w:val="005233A7"/>
    <w:rsid w:val="00587F89"/>
    <w:rsid w:val="0059045C"/>
    <w:rsid w:val="005A0122"/>
    <w:rsid w:val="005A5822"/>
    <w:rsid w:val="005F0235"/>
    <w:rsid w:val="00613D02"/>
    <w:rsid w:val="00642130"/>
    <w:rsid w:val="00645239"/>
    <w:rsid w:val="00675A76"/>
    <w:rsid w:val="006A6C17"/>
    <w:rsid w:val="006B76C9"/>
    <w:rsid w:val="006F71B8"/>
    <w:rsid w:val="007439BB"/>
    <w:rsid w:val="00756B2A"/>
    <w:rsid w:val="00764376"/>
    <w:rsid w:val="00770991"/>
    <w:rsid w:val="007803B8"/>
    <w:rsid w:val="007A3145"/>
    <w:rsid w:val="007A4299"/>
    <w:rsid w:val="007C6877"/>
    <w:rsid w:val="007E3916"/>
    <w:rsid w:val="00872309"/>
    <w:rsid w:val="00883B20"/>
    <w:rsid w:val="008910FF"/>
    <w:rsid w:val="00894AE3"/>
    <w:rsid w:val="008977CC"/>
    <w:rsid w:val="008E3FEE"/>
    <w:rsid w:val="00936137"/>
    <w:rsid w:val="00961966"/>
    <w:rsid w:val="00961F27"/>
    <w:rsid w:val="00A40572"/>
    <w:rsid w:val="00A4065F"/>
    <w:rsid w:val="00A83D21"/>
    <w:rsid w:val="00AD0E46"/>
    <w:rsid w:val="00AE5781"/>
    <w:rsid w:val="00AF2D00"/>
    <w:rsid w:val="00B10ED8"/>
    <w:rsid w:val="00B3788E"/>
    <w:rsid w:val="00B51641"/>
    <w:rsid w:val="00B762B4"/>
    <w:rsid w:val="00BD0896"/>
    <w:rsid w:val="00BD338B"/>
    <w:rsid w:val="00C468B0"/>
    <w:rsid w:val="00C71EDF"/>
    <w:rsid w:val="00C730E7"/>
    <w:rsid w:val="00CB348E"/>
    <w:rsid w:val="00CD6B9E"/>
    <w:rsid w:val="00CE16F7"/>
    <w:rsid w:val="00CE7399"/>
    <w:rsid w:val="00D25E3D"/>
    <w:rsid w:val="00D43922"/>
    <w:rsid w:val="00D77BB7"/>
    <w:rsid w:val="00DC6579"/>
    <w:rsid w:val="00DF4647"/>
    <w:rsid w:val="00E35468"/>
    <w:rsid w:val="00E51CFA"/>
    <w:rsid w:val="00E57599"/>
    <w:rsid w:val="00E95AB3"/>
    <w:rsid w:val="00EB632D"/>
    <w:rsid w:val="00EC6AA2"/>
    <w:rsid w:val="00ED0651"/>
    <w:rsid w:val="00EE531C"/>
    <w:rsid w:val="00EF2C79"/>
    <w:rsid w:val="00EF7B06"/>
    <w:rsid w:val="00F002CF"/>
    <w:rsid w:val="00F13F97"/>
    <w:rsid w:val="00F47080"/>
    <w:rsid w:val="00F474C6"/>
    <w:rsid w:val="00F7238B"/>
    <w:rsid w:val="00F8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8E82"/>
  <w15:docId w15:val="{ADD4D33D-18EB-4C60-8879-0853936A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C1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24D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8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C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C1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0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0E4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D0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0E4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9005C"/>
  </w:style>
  <w:style w:type="character" w:styleId="aa">
    <w:name w:val="Hyperlink"/>
    <w:basedOn w:val="a0"/>
    <w:uiPriority w:val="99"/>
    <w:semiHidden/>
    <w:unhideWhenUsed/>
    <w:rsid w:val="00645239"/>
    <w:rPr>
      <w:color w:val="0000FF"/>
      <w:u w:val="single"/>
    </w:rPr>
  </w:style>
  <w:style w:type="paragraph" w:customStyle="1" w:styleId="headertext">
    <w:name w:val="headertext"/>
    <w:basedOn w:val="a"/>
    <w:rsid w:val="00424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4D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412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128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Пользователь Windows</cp:lastModifiedBy>
  <cp:revision>68</cp:revision>
  <cp:lastPrinted>2021-01-13T01:21:00Z</cp:lastPrinted>
  <dcterms:created xsi:type="dcterms:W3CDTF">2014-07-31T07:38:00Z</dcterms:created>
  <dcterms:modified xsi:type="dcterms:W3CDTF">2022-01-17T03:52:00Z</dcterms:modified>
</cp:coreProperties>
</file>