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F04C" w14:textId="77777777" w:rsidR="00421CE9" w:rsidRPr="00F028AF" w:rsidRDefault="00421CE9" w:rsidP="00421CE9">
      <w:pPr>
        <w:jc w:val="center"/>
      </w:pPr>
      <w:r w:rsidRPr="00F028AF">
        <w:t>РОССИЙСКАЯ ФЕДЕРАЦИЯ</w:t>
      </w:r>
    </w:p>
    <w:p w14:paraId="00AC6848" w14:textId="77777777" w:rsidR="00421CE9" w:rsidRPr="00F028AF" w:rsidRDefault="00421CE9" w:rsidP="00421CE9">
      <w:pPr>
        <w:tabs>
          <w:tab w:val="left" w:pos="3600"/>
        </w:tabs>
        <w:jc w:val="center"/>
      </w:pPr>
      <w:r w:rsidRPr="00F028AF">
        <w:t>ИРКУТСКАЯ ОБЛАСТЬ</w:t>
      </w:r>
    </w:p>
    <w:p w14:paraId="71294F5F" w14:textId="77777777" w:rsidR="00421CE9" w:rsidRPr="00F028AF" w:rsidRDefault="00421CE9" w:rsidP="00421CE9">
      <w:pPr>
        <w:tabs>
          <w:tab w:val="left" w:pos="3600"/>
          <w:tab w:val="center" w:pos="4677"/>
          <w:tab w:val="left" w:pos="7905"/>
        </w:tabs>
        <w:jc w:val="center"/>
      </w:pPr>
      <w:r w:rsidRPr="00F028AF">
        <w:t>УСТЬ-УДИНСКИЙ РАЙОН</w:t>
      </w:r>
    </w:p>
    <w:p w14:paraId="58D6D8B6" w14:textId="77777777" w:rsidR="00421CE9" w:rsidRPr="00F028AF" w:rsidRDefault="00421CE9" w:rsidP="00421CE9">
      <w:pPr>
        <w:tabs>
          <w:tab w:val="left" w:pos="1320"/>
        </w:tabs>
        <w:jc w:val="center"/>
      </w:pPr>
      <w:r w:rsidRPr="00F028AF">
        <w:t>ИГЖЕЙСКОЕ МУНИЦИПАЛЬНОЕ ОБРАЗОВАНИЕ</w:t>
      </w:r>
    </w:p>
    <w:p w14:paraId="4544A465" w14:textId="77777777" w:rsidR="00421CE9" w:rsidRPr="00F028AF" w:rsidRDefault="00421CE9" w:rsidP="00421CE9">
      <w:pPr>
        <w:tabs>
          <w:tab w:val="left" w:pos="3420"/>
        </w:tabs>
        <w:jc w:val="center"/>
      </w:pPr>
      <w:r w:rsidRPr="00F028AF">
        <w:t>ДУМА</w:t>
      </w:r>
    </w:p>
    <w:p w14:paraId="75638E34" w14:textId="77777777" w:rsidR="00421CE9" w:rsidRPr="00F028AF" w:rsidRDefault="00421CE9" w:rsidP="00421CE9">
      <w:pPr>
        <w:tabs>
          <w:tab w:val="left" w:pos="3420"/>
        </w:tabs>
        <w:jc w:val="center"/>
      </w:pPr>
      <w:r w:rsidRPr="00F028AF">
        <w:t>РЕШЕНИЕ</w:t>
      </w:r>
    </w:p>
    <w:p w14:paraId="07536717" w14:textId="77777777" w:rsidR="00421CE9" w:rsidRPr="00F028AF" w:rsidRDefault="00421CE9" w:rsidP="00421CE9">
      <w:pPr>
        <w:tabs>
          <w:tab w:val="left" w:pos="3420"/>
        </w:tabs>
        <w:jc w:val="center"/>
      </w:pPr>
    </w:p>
    <w:p w14:paraId="25A69D1F" w14:textId="0520375C" w:rsidR="00421CE9" w:rsidRPr="00F028AF" w:rsidRDefault="00700181" w:rsidP="00421CE9">
      <w:pPr>
        <w:tabs>
          <w:tab w:val="left" w:pos="7920"/>
        </w:tabs>
        <w:jc w:val="both"/>
      </w:pPr>
      <w:r>
        <w:t>от «29</w:t>
      </w:r>
      <w:r w:rsidR="00421CE9" w:rsidRPr="00F028AF">
        <w:t xml:space="preserve">» </w:t>
      </w:r>
      <w:r>
        <w:t>ноября 2021 года</w:t>
      </w:r>
      <w:r>
        <w:tab/>
        <w:t>№ 3/3</w:t>
      </w:r>
      <w:r w:rsidR="00421CE9" w:rsidRPr="00F028AF">
        <w:t>-ДП</w:t>
      </w:r>
    </w:p>
    <w:p w14:paraId="03E677D8" w14:textId="77777777" w:rsidR="00421CE9" w:rsidRPr="00F028AF" w:rsidRDefault="00421CE9" w:rsidP="00421CE9">
      <w:pPr>
        <w:tabs>
          <w:tab w:val="left" w:pos="7920"/>
        </w:tabs>
        <w:jc w:val="center"/>
      </w:pPr>
      <w:r w:rsidRPr="00F028AF">
        <w:t>с. Игжей</w:t>
      </w:r>
    </w:p>
    <w:p w14:paraId="2AA3DB2D" w14:textId="77777777" w:rsidR="00421CE9" w:rsidRPr="00421CE9" w:rsidRDefault="00421CE9" w:rsidP="009E0892">
      <w:pPr>
        <w:suppressAutoHyphens/>
        <w:autoSpaceDE w:val="0"/>
        <w:autoSpaceDN w:val="0"/>
        <w:adjustRightInd w:val="0"/>
        <w:contextualSpacing/>
        <w:jc w:val="center"/>
        <w:rPr>
          <w:bCs/>
          <w:kern w:val="2"/>
        </w:rPr>
      </w:pPr>
    </w:p>
    <w:p w14:paraId="10D01D99" w14:textId="0D591B21" w:rsidR="003D1738" w:rsidRPr="00421CE9" w:rsidRDefault="003D1738" w:rsidP="009E0892">
      <w:pPr>
        <w:suppressAutoHyphens/>
        <w:autoSpaceDE w:val="0"/>
        <w:autoSpaceDN w:val="0"/>
        <w:adjustRightInd w:val="0"/>
        <w:contextualSpacing/>
        <w:jc w:val="center"/>
        <w:rPr>
          <w:b/>
          <w:bCs/>
          <w:kern w:val="2"/>
        </w:rPr>
      </w:pPr>
      <w:r w:rsidRPr="00421CE9">
        <w:rPr>
          <w:b/>
          <w:bCs/>
          <w:kern w:val="2"/>
        </w:rPr>
        <w:t xml:space="preserve">ОБ УТВЕРЖДЕНИИ ПОЛОЖЕНИЯ О МУНИЦИПАЛЬНОМ </w:t>
      </w:r>
      <w:r w:rsidR="0067371B" w:rsidRPr="00421CE9">
        <w:rPr>
          <w:b/>
          <w:bCs/>
          <w:kern w:val="2"/>
        </w:rPr>
        <w:t>ЗЕМЕЛЬНОМ</w:t>
      </w:r>
      <w:r w:rsidRPr="00421CE9">
        <w:rPr>
          <w:b/>
          <w:bCs/>
          <w:kern w:val="2"/>
        </w:rPr>
        <w:t xml:space="preserve"> КОНТРОЛЕ В </w:t>
      </w:r>
      <w:r w:rsidR="00421CE9">
        <w:rPr>
          <w:b/>
          <w:bCs/>
          <w:kern w:val="2"/>
        </w:rPr>
        <w:t xml:space="preserve">ИГЖЕЙСКОМ </w:t>
      </w:r>
      <w:r w:rsidRPr="00421CE9">
        <w:rPr>
          <w:b/>
          <w:bCs/>
          <w:kern w:val="2"/>
        </w:rPr>
        <w:t>МУНИЦИПАЛЬНОМ</w:t>
      </w:r>
    </w:p>
    <w:p w14:paraId="40344AE7" w14:textId="2F63FC88" w:rsidR="003D1738" w:rsidRPr="00421CE9" w:rsidRDefault="003D1738" w:rsidP="009E0892">
      <w:pPr>
        <w:suppressAutoHyphens/>
        <w:autoSpaceDE w:val="0"/>
        <w:autoSpaceDN w:val="0"/>
        <w:adjustRightInd w:val="0"/>
        <w:contextualSpacing/>
        <w:jc w:val="center"/>
        <w:rPr>
          <w:b/>
          <w:bCs/>
          <w:kern w:val="2"/>
        </w:rPr>
      </w:pPr>
      <w:r w:rsidRPr="00421CE9">
        <w:rPr>
          <w:b/>
          <w:bCs/>
          <w:kern w:val="2"/>
        </w:rPr>
        <w:t>ОБРАЗОВАНИИ</w:t>
      </w:r>
    </w:p>
    <w:p w14:paraId="312A49A6" w14:textId="77777777" w:rsidR="003D1738" w:rsidRPr="00421CE9" w:rsidRDefault="003D1738" w:rsidP="009E0892">
      <w:pPr>
        <w:pStyle w:val="aff3"/>
        <w:suppressAutoHyphens/>
        <w:spacing w:before="0" w:beforeAutospacing="0" w:after="0" w:afterAutospacing="0"/>
        <w:contextualSpacing/>
        <w:jc w:val="center"/>
        <w:rPr>
          <w:rFonts w:cs="Times New Roman"/>
          <w:kern w:val="2"/>
        </w:rPr>
      </w:pPr>
      <w:r w:rsidRPr="00421CE9">
        <w:rPr>
          <w:rFonts w:cs="Times New Roman"/>
          <w:b/>
          <w:bCs/>
          <w:kern w:val="2"/>
        </w:rPr>
        <w:t xml:space="preserve"> </w:t>
      </w:r>
    </w:p>
    <w:p w14:paraId="4251D953" w14:textId="77777777" w:rsidR="00421CE9" w:rsidRDefault="003D1738" w:rsidP="009E0892">
      <w:pPr>
        <w:suppressAutoHyphens/>
        <w:autoSpaceDE w:val="0"/>
        <w:autoSpaceDN w:val="0"/>
        <w:adjustRightInd w:val="0"/>
        <w:ind w:firstLine="709"/>
        <w:contextualSpacing/>
        <w:jc w:val="both"/>
        <w:rPr>
          <w:i/>
          <w:kern w:val="2"/>
        </w:rPr>
      </w:pPr>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21CE9">
        <w:rPr>
          <w:bCs/>
          <w:kern w:val="2"/>
        </w:rPr>
        <w:t xml:space="preserve">руководствуясь статьями </w:t>
      </w:r>
      <w:r w:rsidR="00421CE9">
        <w:rPr>
          <w:bCs/>
          <w:kern w:val="2"/>
        </w:rPr>
        <w:t>65</w:t>
      </w:r>
      <w:r w:rsidRPr="00421CE9">
        <w:rPr>
          <w:bCs/>
          <w:kern w:val="2"/>
        </w:rPr>
        <w:t xml:space="preserve"> Устава </w:t>
      </w:r>
      <w:r w:rsidR="00421CE9">
        <w:rPr>
          <w:bCs/>
          <w:kern w:val="2"/>
        </w:rPr>
        <w:t>Игжейского муниципального образования</w:t>
      </w:r>
      <w:r w:rsidRPr="00421CE9">
        <w:rPr>
          <w:bCs/>
          <w:kern w:val="2"/>
        </w:rPr>
        <w:t xml:space="preserve">, </w:t>
      </w:r>
      <w:r w:rsidR="00421CE9">
        <w:rPr>
          <w:bCs/>
          <w:kern w:val="2"/>
        </w:rPr>
        <w:t>Дума Игжейского</w:t>
      </w:r>
      <w:r w:rsidRPr="00421CE9">
        <w:rPr>
          <w:bCs/>
          <w:kern w:val="2"/>
        </w:rPr>
        <w:t xml:space="preserve"> </w:t>
      </w:r>
      <w:r w:rsidRPr="00421CE9">
        <w:rPr>
          <w:kern w:val="2"/>
        </w:rPr>
        <w:t>муниципального образования</w:t>
      </w:r>
    </w:p>
    <w:p w14:paraId="652CD175" w14:textId="77777777" w:rsidR="00421CE9" w:rsidRDefault="00421CE9" w:rsidP="009E0892">
      <w:pPr>
        <w:suppressAutoHyphens/>
        <w:autoSpaceDE w:val="0"/>
        <w:autoSpaceDN w:val="0"/>
        <w:adjustRightInd w:val="0"/>
        <w:ind w:firstLine="709"/>
        <w:contextualSpacing/>
        <w:jc w:val="both"/>
        <w:rPr>
          <w:i/>
          <w:kern w:val="2"/>
        </w:rPr>
      </w:pPr>
    </w:p>
    <w:p w14:paraId="3E5834F4" w14:textId="739D2D12"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14:paraId="211A87E8" w14:textId="77777777" w:rsidR="00421CE9" w:rsidRPr="00421CE9" w:rsidRDefault="00421CE9" w:rsidP="00421CE9">
      <w:pPr>
        <w:suppressAutoHyphens/>
        <w:autoSpaceDE w:val="0"/>
        <w:autoSpaceDN w:val="0"/>
        <w:adjustRightInd w:val="0"/>
        <w:ind w:firstLine="709"/>
        <w:contextualSpacing/>
        <w:jc w:val="center"/>
        <w:rPr>
          <w:bCs/>
          <w:kern w:val="2"/>
        </w:rPr>
      </w:pPr>
    </w:p>
    <w:p w14:paraId="58F451B3" w14:textId="1B6A8070" w:rsidR="003D1738" w:rsidRPr="00421CE9" w:rsidRDefault="003D1738" w:rsidP="009E0892">
      <w:pPr>
        <w:suppressAutoHyphens/>
        <w:autoSpaceDE w:val="0"/>
        <w:autoSpaceDN w:val="0"/>
        <w:adjustRightInd w:val="0"/>
        <w:ind w:firstLine="709"/>
        <w:contextualSpacing/>
        <w:jc w:val="both"/>
        <w:rPr>
          <w:bCs/>
          <w:kern w:val="2"/>
        </w:rPr>
      </w:pPr>
      <w:r w:rsidRPr="00421CE9">
        <w:rPr>
          <w:bCs/>
          <w:kern w:val="2"/>
        </w:rPr>
        <w:t xml:space="preserve">1. Утвердить Положение о муниципальном </w:t>
      </w:r>
      <w:r w:rsidR="0067371B" w:rsidRPr="00421CE9">
        <w:rPr>
          <w:bCs/>
          <w:kern w:val="2"/>
        </w:rPr>
        <w:t>земельном</w:t>
      </w:r>
      <w:r w:rsidRPr="00421CE9">
        <w:rPr>
          <w:bCs/>
          <w:kern w:val="2"/>
        </w:rPr>
        <w:t xml:space="preserve"> контроле в </w:t>
      </w:r>
      <w:r w:rsidR="00421CE9">
        <w:rPr>
          <w:bCs/>
          <w:kern w:val="2"/>
        </w:rPr>
        <w:t xml:space="preserve">Игжейском </w:t>
      </w:r>
      <w:r w:rsidRPr="00421CE9">
        <w:rPr>
          <w:bCs/>
          <w:kern w:val="2"/>
        </w:rPr>
        <w:t>муниципальном образовании</w:t>
      </w:r>
      <w:r w:rsidRPr="00421CE9">
        <w:rPr>
          <w:i/>
          <w:kern w:val="2"/>
        </w:rPr>
        <w:t xml:space="preserve"> </w:t>
      </w:r>
      <w:r w:rsidRPr="00421CE9">
        <w:rPr>
          <w:kern w:val="2"/>
        </w:rPr>
        <w:t>(прилагается)</w:t>
      </w:r>
      <w:r w:rsidRPr="00421CE9">
        <w:rPr>
          <w:bCs/>
          <w:kern w:val="2"/>
        </w:rPr>
        <w:t>.</w:t>
      </w:r>
    </w:p>
    <w:p w14:paraId="2FEF30CC" w14:textId="00C5D49D" w:rsidR="003D1738" w:rsidRDefault="003D1738" w:rsidP="009E0892">
      <w:pPr>
        <w:suppressAutoHyphens/>
        <w:autoSpaceDE w:val="0"/>
        <w:autoSpaceDN w:val="0"/>
        <w:adjustRightInd w:val="0"/>
        <w:ind w:firstLine="709"/>
        <w:contextualSpacing/>
        <w:jc w:val="both"/>
      </w:pPr>
      <w:r w:rsidRPr="00421CE9">
        <w:rPr>
          <w:bCs/>
          <w:kern w:val="2"/>
        </w:rPr>
        <w:t xml:space="preserve">2. Настоящее решение </w:t>
      </w:r>
      <w:r w:rsidRPr="00421CE9">
        <w:rPr>
          <w:kern w:val="2"/>
        </w:rPr>
        <w:t xml:space="preserve">вступает в </w:t>
      </w:r>
      <w:r w:rsidR="006C0563">
        <w:rPr>
          <w:kern w:val="2"/>
        </w:rPr>
        <w:t>силу с 1 января 2022</w:t>
      </w:r>
      <w:r w:rsidR="00C067C7">
        <w:rPr>
          <w:kern w:val="2"/>
        </w:rPr>
        <w:t xml:space="preserve"> года</w:t>
      </w:r>
      <w:r w:rsidRPr="00421CE9">
        <w:rPr>
          <w:kern w:val="2"/>
        </w:rPr>
        <w:t>,</w:t>
      </w:r>
      <w:r w:rsidRPr="00421CE9">
        <w:t xml:space="preserve"> за исключением раздела </w:t>
      </w:r>
      <w:r w:rsidR="0067371B" w:rsidRPr="00421CE9">
        <w:t>6</w:t>
      </w:r>
      <w:r w:rsidRPr="00421CE9">
        <w:t xml:space="preserve"> </w:t>
      </w:r>
      <w:r w:rsidRPr="00421CE9">
        <w:rPr>
          <w:bCs/>
          <w:kern w:val="2"/>
        </w:rPr>
        <w:t xml:space="preserve">Положения о муниципальном </w:t>
      </w:r>
      <w:r w:rsidR="0067371B" w:rsidRPr="00421CE9">
        <w:rPr>
          <w:bCs/>
          <w:kern w:val="2"/>
        </w:rPr>
        <w:t>земельном</w:t>
      </w:r>
      <w:r w:rsidRPr="00421CE9">
        <w:rPr>
          <w:bCs/>
          <w:kern w:val="2"/>
        </w:rPr>
        <w:t xml:space="preserve"> контроле в </w:t>
      </w:r>
      <w:r w:rsidR="00421CE9">
        <w:rPr>
          <w:bCs/>
          <w:kern w:val="2"/>
        </w:rPr>
        <w:t>Игжейском муниципальном образовании</w:t>
      </w:r>
      <w:r w:rsidRPr="00421CE9">
        <w:t>, который вступает в силу с 1 марта 2022 года.</w:t>
      </w:r>
    </w:p>
    <w:p w14:paraId="4E3DA582" w14:textId="47515B49" w:rsidR="00374FD6" w:rsidRPr="00421CE9" w:rsidRDefault="00374FD6" w:rsidP="009E0892">
      <w:pPr>
        <w:suppressAutoHyphens/>
        <w:autoSpaceDE w:val="0"/>
        <w:autoSpaceDN w:val="0"/>
        <w:adjustRightInd w:val="0"/>
        <w:ind w:firstLine="709"/>
        <w:contextualSpacing/>
        <w:jc w:val="both"/>
      </w:pPr>
      <w:r>
        <w:t>3. Со дня вступления в силу настоящего решения, признать утратившим силу решение Думы Игжейского сельского поселения от 23 августа 2010 года № 23/3-ДП «Об утверждении Положения о муниципальном земельном контроле».</w:t>
      </w:r>
    </w:p>
    <w:p w14:paraId="43429325" w14:textId="1C386FB2" w:rsidR="00421CE9" w:rsidRPr="002E2A48" w:rsidRDefault="00374FD6" w:rsidP="00421CE9">
      <w:pPr>
        <w:spacing w:line="257" w:lineRule="auto"/>
        <w:ind w:firstLine="709"/>
        <w:jc w:val="both"/>
        <w:rPr>
          <w:rFonts w:eastAsia="Calibri"/>
          <w:lang w:eastAsia="en-US"/>
        </w:rPr>
      </w:pPr>
      <w:bookmarkStart w:id="0" w:name="Par50"/>
      <w:bookmarkEnd w:id="0"/>
      <w:r>
        <w:rPr>
          <w:rFonts w:eastAsia="Calibri"/>
          <w:lang w:eastAsia="en-US"/>
        </w:rPr>
        <w:t>4</w:t>
      </w:r>
      <w:r w:rsidR="00421CE9" w:rsidRPr="002E2A48">
        <w:rPr>
          <w:rFonts w:eastAsia="Calibri"/>
          <w:lang w:eastAsia="en-US"/>
        </w:rPr>
        <w:t>. Опубликовать настоящее решение в информационном издании «Вестник Игжея», разместить на официальном сайте «Игжей.рф».</w:t>
      </w:r>
    </w:p>
    <w:p w14:paraId="6C13BC3E" w14:textId="77777777" w:rsidR="00421CE9" w:rsidRPr="002E2A48" w:rsidRDefault="00421CE9" w:rsidP="00421CE9">
      <w:pPr>
        <w:spacing w:line="257" w:lineRule="auto"/>
        <w:ind w:firstLine="709"/>
        <w:jc w:val="both"/>
        <w:rPr>
          <w:rFonts w:eastAsia="Calibri"/>
          <w:lang w:eastAsia="en-US"/>
        </w:rPr>
      </w:pPr>
    </w:p>
    <w:p w14:paraId="4C299381" w14:textId="77777777" w:rsidR="00421CE9" w:rsidRPr="002E2A48" w:rsidRDefault="00421CE9" w:rsidP="00421CE9">
      <w:pPr>
        <w:spacing w:line="257" w:lineRule="auto"/>
        <w:ind w:left="709" w:firstLine="709"/>
        <w:jc w:val="both"/>
        <w:rPr>
          <w:rFonts w:eastAsia="Calibri"/>
          <w:lang w:eastAsia="en-US"/>
        </w:rPr>
      </w:pPr>
    </w:p>
    <w:p w14:paraId="720C94CD" w14:textId="77777777"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14:paraId="67B56D9D" w14:textId="77777777" w:rsidR="00421CE9" w:rsidRPr="002E2A48" w:rsidRDefault="00421CE9" w:rsidP="00421CE9">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И.М. Черкасова</w:t>
      </w:r>
    </w:p>
    <w:p w14:paraId="16A29635" w14:textId="52B5B636" w:rsidR="00421CE9" w:rsidRDefault="00421CE9" w:rsidP="009E0892">
      <w:pPr>
        <w:suppressAutoHyphens/>
        <w:autoSpaceDE w:val="0"/>
        <w:autoSpaceDN w:val="0"/>
        <w:adjustRightInd w:val="0"/>
        <w:rPr>
          <w:kern w:val="2"/>
          <w:lang w:eastAsia="en-US"/>
        </w:rPr>
      </w:pPr>
    </w:p>
    <w:p w14:paraId="201C2364" w14:textId="72866AC6" w:rsidR="00421CE9" w:rsidRDefault="00421CE9" w:rsidP="009E0892">
      <w:pPr>
        <w:suppressAutoHyphens/>
        <w:autoSpaceDE w:val="0"/>
        <w:autoSpaceDN w:val="0"/>
        <w:adjustRightInd w:val="0"/>
        <w:rPr>
          <w:kern w:val="2"/>
          <w:lang w:eastAsia="en-US"/>
        </w:rPr>
      </w:pPr>
    </w:p>
    <w:p w14:paraId="29BB17A8" w14:textId="77777777"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14:paraId="6177E8F6" w14:textId="77777777" w:rsidR="00421CE9" w:rsidRPr="002E2A48" w:rsidRDefault="00421CE9" w:rsidP="00421CE9">
      <w:pPr>
        <w:jc w:val="right"/>
      </w:pPr>
      <w:r w:rsidRPr="002E2A48">
        <w:lastRenderedPageBreak/>
        <w:t>УТВЕРЖДЕН</w:t>
      </w:r>
      <w:r>
        <w:t>О</w:t>
      </w:r>
      <w:r w:rsidRPr="002E2A48">
        <w:t>:</w:t>
      </w:r>
    </w:p>
    <w:p w14:paraId="5031189B" w14:textId="77777777" w:rsidR="00421CE9" w:rsidRPr="002E2A48" w:rsidRDefault="00421CE9" w:rsidP="00421CE9">
      <w:pPr>
        <w:jc w:val="right"/>
      </w:pPr>
      <w:r w:rsidRPr="002E2A48">
        <w:t>Решением Думы Игжейского</w:t>
      </w:r>
    </w:p>
    <w:p w14:paraId="0689DA17" w14:textId="77777777" w:rsidR="00421CE9" w:rsidRPr="002E2A48" w:rsidRDefault="00421CE9" w:rsidP="00421CE9">
      <w:pPr>
        <w:jc w:val="right"/>
      </w:pPr>
      <w:r w:rsidRPr="002E2A48">
        <w:t>сельского поселения</w:t>
      </w:r>
    </w:p>
    <w:p w14:paraId="7180476B" w14:textId="3068D1B2" w:rsidR="00421CE9" w:rsidRPr="00587FC4" w:rsidRDefault="00700181" w:rsidP="00421CE9">
      <w:pPr>
        <w:jc w:val="right"/>
      </w:pPr>
      <w:r>
        <w:t xml:space="preserve">от </w:t>
      </w:r>
      <w:r w:rsidRPr="00587FC4">
        <w:t>«29</w:t>
      </w:r>
      <w:r w:rsidR="00421CE9" w:rsidRPr="00587FC4">
        <w:t xml:space="preserve">» </w:t>
      </w:r>
      <w:r w:rsidRPr="00587FC4">
        <w:t xml:space="preserve">ноября </w:t>
      </w:r>
      <w:r w:rsidR="00421CE9" w:rsidRPr="00587FC4">
        <w:t xml:space="preserve">2021 года № </w:t>
      </w:r>
      <w:r w:rsidRPr="00587FC4">
        <w:t>3/3</w:t>
      </w:r>
      <w:r w:rsidR="00421CE9" w:rsidRPr="00587FC4">
        <w:t>-ДП</w:t>
      </w:r>
    </w:p>
    <w:p w14:paraId="514A3302" w14:textId="77777777" w:rsidR="003D1738" w:rsidRPr="00421CE9" w:rsidRDefault="003D1738" w:rsidP="009E0892">
      <w:pPr>
        <w:ind w:firstLine="567"/>
        <w:jc w:val="right"/>
      </w:pPr>
    </w:p>
    <w:p w14:paraId="2693AF4A" w14:textId="77777777" w:rsidR="003D1738" w:rsidRPr="00421CE9" w:rsidRDefault="003D1738" w:rsidP="00587FC4">
      <w:pPr>
        <w:jc w:val="center"/>
        <w:rPr>
          <w:b/>
          <w:bCs/>
        </w:rPr>
      </w:pPr>
      <w:r w:rsidRPr="00421CE9">
        <w:rPr>
          <w:b/>
          <w:bCs/>
        </w:rPr>
        <w:t>Положение</w:t>
      </w:r>
    </w:p>
    <w:p w14:paraId="3055BE7C" w14:textId="77777777" w:rsidR="00F27681" w:rsidRPr="00421CE9" w:rsidRDefault="003D1738" w:rsidP="00587FC4">
      <w:pPr>
        <w:jc w:val="center"/>
        <w:rPr>
          <w:b/>
          <w:bCs/>
        </w:rPr>
      </w:pPr>
      <w:r w:rsidRPr="00421CE9">
        <w:rPr>
          <w:b/>
          <w:bCs/>
        </w:rPr>
        <w:t xml:space="preserve">о муниципальном </w:t>
      </w:r>
      <w:r w:rsidR="009E0892" w:rsidRPr="00421CE9">
        <w:rPr>
          <w:b/>
          <w:bCs/>
        </w:rPr>
        <w:t xml:space="preserve">земельном </w:t>
      </w:r>
      <w:r w:rsidRPr="00421CE9">
        <w:rPr>
          <w:b/>
          <w:bCs/>
        </w:rPr>
        <w:t>контроле в</w:t>
      </w:r>
    </w:p>
    <w:p w14:paraId="0AB88260" w14:textId="7128AB9F" w:rsidR="003D1738" w:rsidRPr="00587FC4" w:rsidRDefault="00421CE9" w:rsidP="00587FC4">
      <w:pPr>
        <w:jc w:val="center"/>
        <w:rPr>
          <w:i/>
          <w:iCs/>
        </w:rPr>
      </w:pPr>
      <w:r>
        <w:rPr>
          <w:b/>
          <w:bCs/>
        </w:rPr>
        <w:t xml:space="preserve">Игжейском </w:t>
      </w:r>
      <w:r w:rsidR="003D1738" w:rsidRPr="00421CE9">
        <w:rPr>
          <w:b/>
          <w:bCs/>
        </w:rPr>
        <w:t>муниципальном образовании</w:t>
      </w:r>
    </w:p>
    <w:p w14:paraId="79F483E5" w14:textId="77777777" w:rsidR="00755710" w:rsidRPr="00421CE9" w:rsidRDefault="00755710" w:rsidP="009E0892">
      <w:pPr>
        <w:ind w:firstLine="567"/>
        <w:jc w:val="right"/>
      </w:pPr>
    </w:p>
    <w:p w14:paraId="21DBE01C" w14:textId="1F0BF8F4"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14:paraId="295A6303" w14:textId="77777777" w:rsidR="00957296" w:rsidRPr="00421CE9" w:rsidRDefault="00957296" w:rsidP="009E0892">
      <w:pPr>
        <w:pStyle w:val="ConsPlusNormal"/>
        <w:ind w:firstLine="0"/>
        <w:jc w:val="center"/>
        <w:rPr>
          <w:rFonts w:ascii="Times New Roman" w:hAnsi="Times New Roman" w:cs="Times New Roman"/>
          <w:b/>
          <w:bCs/>
          <w:sz w:val="24"/>
          <w:szCs w:val="24"/>
        </w:rPr>
      </w:pPr>
    </w:p>
    <w:p w14:paraId="62B1C7F6" w14:textId="15C9E2B2"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21CE9">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14:paraId="7E1B6E06"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82E0637"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21CE9">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14:paraId="224DDFA8" w14:textId="19C0D5CA"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r w:rsidR="00421CE9">
        <w:t xml:space="preserve">Игжейского </w:t>
      </w:r>
      <w:r w:rsidR="00957296" w:rsidRPr="00421CE9">
        <w:t>муниципального образования (далее – администрация).</w:t>
      </w:r>
    </w:p>
    <w:p w14:paraId="54587849" w14:textId="0B321874"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 xml:space="preserve">специалист администрации Игжейского сельского поселения </w:t>
      </w:r>
      <w:r w:rsidR="00957296" w:rsidRPr="00421CE9">
        <w:t>(далее – должностные лица)</w:t>
      </w:r>
      <w:r w:rsidR="00957296" w:rsidRPr="00421CE9">
        <w:rPr>
          <w:i/>
          <w:iCs/>
        </w:rPr>
        <w:t>.</w:t>
      </w:r>
    </w:p>
    <w:p w14:paraId="146B9F54" w14:textId="1289E6B4" w:rsidR="00957296" w:rsidRPr="00421CE9" w:rsidRDefault="00957296" w:rsidP="00957296">
      <w:pPr>
        <w:ind w:firstLine="709"/>
        <w:contextualSpacing/>
        <w:jc w:val="both"/>
      </w:pPr>
      <w:r w:rsidRPr="00421CE9">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421CE9" w:rsidRDefault="00755710" w:rsidP="009E0892">
      <w:pPr>
        <w:pStyle w:val="ConsPlusNormal"/>
        <w:ind w:firstLine="709"/>
        <w:jc w:val="both"/>
        <w:rPr>
          <w:rFonts w:ascii="Times New Roman" w:hAnsi="Times New Roman" w:cs="Times New Roman"/>
          <w:sz w:val="24"/>
          <w:szCs w:val="24"/>
        </w:rPr>
      </w:pPr>
      <w:bookmarkStart w:id="1" w:name="Par61"/>
      <w:bookmarkEnd w:id="1"/>
      <w:r w:rsidRPr="00421CE9">
        <w:rPr>
          <w:rFonts w:ascii="Times New Roman" w:hAnsi="Times New Roman" w:cs="Times New Roman"/>
          <w:sz w:val="24"/>
          <w:szCs w:val="24"/>
        </w:rPr>
        <w:t>1.6. Администрация осуществляет муниципальный земельный контроль за соблюдением:</w:t>
      </w:r>
    </w:p>
    <w:p w14:paraId="15522759"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44387AE6"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w:t>
      </w:r>
      <w:r w:rsidR="0026540A">
        <w:rPr>
          <w:rFonts w:ascii="Times New Roman" w:hAnsi="Times New Roman" w:cs="Times New Roman"/>
          <w:sz w:val="24"/>
          <w:szCs w:val="24"/>
        </w:rPr>
        <w:t xml:space="preserve">в </w:t>
      </w:r>
      <w:bookmarkStart w:id="2" w:name="_GoBack"/>
      <w:bookmarkEnd w:id="2"/>
      <w:r w:rsidRPr="00421CE9">
        <w:rPr>
          <w:rFonts w:ascii="Times New Roman" w:hAnsi="Times New Roman" w:cs="Times New Roman"/>
          <w:sz w:val="24"/>
          <w:szCs w:val="24"/>
        </w:rPr>
        <w:t>пределах их компетенции.</w:t>
      </w:r>
    </w:p>
    <w:p w14:paraId="5A3F791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14:paraId="5015D015"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14:paraId="7C7B749F" w14:textId="77777777" w:rsidR="00755710" w:rsidRPr="00421CE9" w:rsidRDefault="00755710" w:rsidP="009E0892">
      <w:pPr>
        <w:pStyle w:val="ConsPlusNormal"/>
        <w:ind w:firstLine="0"/>
        <w:jc w:val="center"/>
        <w:rPr>
          <w:rFonts w:ascii="Times New Roman" w:hAnsi="Times New Roman" w:cs="Times New Roman"/>
          <w:sz w:val="24"/>
          <w:szCs w:val="24"/>
        </w:rPr>
      </w:pPr>
    </w:p>
    <w:p w14:paraId="53478ECB" w14:textId="77777777"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14:paraId="0567B28E" w14:textId="77777777"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14:paraId="27360441" w14:textId="6D9EEA2C"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14:paraId="5E4DFB44" w14:textId="77777777" w:rsidR="00755710" w:rsidRPr="00421CE9" w:rsidRDefault="00755710" w:rsidP="009E0892">
      <w:pPr>
        <w:pStyle w:val="ConsPlusNormal"/>
        <w:ind w:firstLine="0"/>
        <w:jc w:val="center"/>
        <w:rPr>
          <w:rFonts w:ascii="Times New Roman" w:hAnsi="Times New Roman" w:cs="Times New Roman"/>
          <w:sz w:val="24"/>
          <w:szCs w:val="24"/>
        </w:rPr>
      </w:pPr>
    </w:p>
    <w:p w14:paraId="70AD4EB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 xml:space="preserve">м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14:paraId="3EDE6925" w14:textId="27360A01"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14:paraId="36EF55F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среднего риска, - не менее 3 лет;</w:t>
      </w:r>
    </w:p>
    <w:p w14:paraId="6F6CDC44"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умеренного риска, - не менее 6 лет.</w:t>
      </w:r>
    </w:p>
    <w:p w14:paraId="3E4B227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07BABB8"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14:paraId="3400463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14:paraId="6484362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421CE9"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14:paraId="36F99C2A" w14:textId="72FC4D02"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14:paraId="20E8C02A" w14:textId="77777777" w:rsidR="00755710" w:rsidRPr="00421CE9" w:rsidRDefault="00755710" w:rsidP="009E0892">
      <w:pPr>
        <w:pStyle w:val="ConsPlusNormal"/>
        <w:ind w:firstLine="0"/>
        <w:jc w:val="center"/>
        <w:rPr>
          <w:rFonts w:ascii="Times New Roman" w:hAnsi="Times New Roman" w:cs="Times New Roman"/>
          <w:b/>
          <w:bCs/>
          <w:sz w:val="24"/>
          <w:szCs w:val="24"/>
        </w:rPr>
      </w:pPr>
    </w:p>
    <w:p w14:paraId="1C20DAF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BE29444"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r w:rsidR="00CE3AEF">
        <w:rPr>
          <w:rFonts w:ascii="Times New Roman" w:hAnsi="Times New Roman" w:cs="Times New Roman"/>
          <w:sz w:val="24"/>
          <w:szCs w:val="24"/>
        </w:rPr>
        <w:t xml:space="preserve">Игжейского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14:paraId="57BD1D9E" w14:textId="2FFCFCD7"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14:paraId="0D261D6E" w14:textId="77777777" w:rsidR="00755710" w:rsidRPr="00421CE9" w:rsidRDefault="00755710" w:rsidP="009E0892">
      <w:pPr>
        <w:ind w:firstLine="709"/>
        <w:jc w:val="both"/>
      </w:pPr>
      <w:r w:rsidRPr="00421CE9">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421CE9">
        <w:lastRenderedPageBreak/>
        <w:t>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14:paraId="61A02286" w14:textId="39AB03E1"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r w:rsidR="00CE3AEF">
        <w:rPr>
          <w:rFonts w:ascii="Times New Roman" w:hAnsi="Times New Roman" w:cs="Times New Roman"/>
          <w:sz w:val="24"/>
          <w:szCs w:val="24"/>
        </w:rPr>
        <w:t xml:space="preserve">Игжейского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14:paraId="2A3197B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r w:rsidR="00007400" w:rsidRPr="00421CE9">
        <w:rPr>
          <w:rFonts w:eastAsiaTheme="minorHAnsi"/>
          <w:b/>
          <w:bCs/>
          <w:i/>
          <w:iCs/>
          <w:sz w:val="24"/>
          <w:szCs w:val="24"/>
          <w:lang w:eastAsia="en-US"/>
        </w:rPr>
        <w:t xml:space="preserve"> </w:t>
      </w:r>
    </w:p>
    <w:p w14:paraId="42E55B14" w14:textId="57B8E7B9"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421CE9" w:rsidRDefault="00755710" w:rsidP="009E0892">
      <w:pPr>
        <w:pStyle w:val="ConsPlusNormal"/>
        <w:ind w:firstLine="709"/>
        <w:jc w:val="both"/>
        <w:rPr>
          <w:rFonts w:ascii="Times New Roman" w:hAnsi="Times New Roman" w:cs="Times New Roman"/>
          <w:sz w:val="24"/>
          <w:szCs w:val="24"/>
        </w:rPr>
      </w:pPr>
    </w:p>
    <w:p w14:paraId="2D83B10A" w14:textId="77777777"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14:paraId="285F4261" w14:textId="302BA905"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14:paraId="69825489" w14:textId="77777777" w:rsidR="00755710" w:rsidRPr="00421CE9" w:rsidRDefault="00755710" w:rsidP="009E0892">
      <w:pPr>
        <w:pStyle w:val="ConsPlusNormal"/>
        <w:ind w:firstLine="0"/>
        <w:jc w:val="center"/>
        <w:rPr>
          <w:rFonts w:ascii="Times New Roman" w:hAnsi="Times New Roman" w:cs="Times New Roman"/>
          <w:b/>
          <w:bCs/>
          <w:sz w:val="24"/>
          <w:szCs w:val="24"/>
        </w:rPr>
      </w:pPr>
    </w:p>
    <w:p w14:paraId="15A8CF54" w14:textId="0B73B491"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14:paraId="26783E0B" w14:textId="32A4B6A9"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421CE9" w:rsidRDefault="00755710" w:rsidP="009E0892">
      <w:pPr>
        <w:ind w:firstLine="709"/>
        <w:jc w:val="both"/>
      </w:pPr>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1CE9">
        <w:t>);</w:t>
      </w:r>
    </w:p>
    <w:p w14:paraId="5B6E39F7" w14:textId="77777777"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14:paraId="128B2BC6"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14:paraId="001AF724"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документарная проверка;</w:t>
      </w:r>
    </w:p>
    <w:p w14:paraId="2587DA00"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14:paraId="67C2F52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14:paraId="52F025FB"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14:paraId="61EDEC5E"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14:paraId="7F91B859"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14:paraId="145A253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14:paraId="61539F8D"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14:paraId="56DC0043" w14:textId="2C213CAD" w:rsidR="00A735F7" w:rsidRPr="00421CE9" w:rsidRDefault="00A735F7" w:rsidP="00A735F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14:paraId="784C35E6" w14:textId="1D7D92C3"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14:paraId="1EBCBE87" w14:textId="64E0093E"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052D7B">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421CE9">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755710" w:rsidRPr="00421CE9">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421CE9" w:rsidRDefault="00A735F7" w:rsidP="005C5156">
      <w:pPr>
        <w:pStyle w:val="ConsPlusNormal"/>
        <w:ind w:firstLine="709"/>
        <w:jc w:val="both"/>
        <w:rPr>
          <w:rFonts w:ascii="Times New Roman" w:hAnsi="Times New Roman" w:cs="Times New Roman"/>
          <w:sz w:val="24"/>
          <w:szCs w:val="24"/>
          <w:shd w:val="clear" w:color="auto" w:fill="FFFFFF"/>
        </w:rPr>
      </w:pPr>
      <w:r w:rsidRPr="00421CE9">
        <w:rPr>
          <w:rFonts w:ascii="Times New Roman" w:hAnsi="Times New Roman" w:cs="Times New Roman"/>
          <w:sz w:val="24"/>
          <w:szCs w:val="24"/>
        </w:rPr>
        <w:t>4.13</w:t>
      </w:r>
      <w:r w:rsidR="00755710" w:rsidRPr="00421CE9">
        <w:rPr>
          <w:rFonts w:ascii="Times New Roman" w:hAnsi="Times New Roman" w:cs="Times New Roman"/>
          <w:sz w:val="24"/>
          <w:szCs w:val="24"/>
        </w:rPr>
        <w:t xml:space="preserve">. </w:t>
      </w:r>
      <w:r w:rsidR="005C5156" w:rsidRPr="00421CE9">
        <w:rPr>
          <w:rFonts w:ascii="Times New Roman" w:hAnsi="Times New Roman" w:cs="Times New Roman"/>
          <w:sz w:val="24"/>
          <w:szCs w:val="24"/>
        </w:rPr>
        <w:t>В</w:t>
      </w:r>
      <w:r w:rsidR="005C5156" w:rsidRPr="00421CE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421CE9" w:rsidRDefault="00755710" w:rsidP="009E0892">
      <w:pPr>
        <w:ind w:firstLine="709"/>
        <w:jc w:val="both"/>
        <w:rPr>
          <w:shd w:val="clear" w:color="auto" w:fill="FFFFFF"/>
        </w:rPr>
      </w:pPr>
      <w:r w:rsidRPr="00421CE9">
        <w:t xml:space="preserve">1) </w:t>
      </w:r>
      <w:r w:rsidRPr="00421CE9">
        <w:rPr>
          <w:shd w:val="clear" w:color="auto" w:fill="FFFFFF"/>
        </w:rPr>
        <w:t xml:space="preserve">отсутствие контролируемого лица либо его представителя не препятствует оценке </w:t>
      </w:r>
      <w:r w:rsidRPr="00421CE9">
        <w:t xml:space="preserve">должностным лицом </w:t>
      </w:r>
      <w:r w:rsidRPr="00421CE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21CE9" w:rsidRDefault="00755710" w:rsidP="009E0892">
      <w:pPr>
        <w:ind w:firstLine="709"/>
        <w:jc w:val="both"/>
      </w:pPr>
      <w:r w:rsidRPr="00421CE9">
        <w:rPr>
          <w:shd w:val="clear" w:color="auto" w:fill="FFFFFF"/>
        </w:rPr>
        <w:t xml:space="preserve">2) отсутствие признаков </w:t>
      </w:r>
      <w:r w:rsidRPr="00421CE9">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21CE9" w:rsidRDefault="00755710" w:rsidP="009E0892">
      <w:pPr>
        <w:ind w:firstLine="709"/>
        <w:jc w:val="both"/>
      </w:pPr>
      <w:r w:rsidRPr="00421CE9">
        <w:t>3) имеются уважительные причины для отсутствия контролируемого лица (болезнь</w:t>
      </w:r>
      <w:r w:rsidRPr="00421CE9">
        <w:rPr>
          <w:shd w:val="clear" w:color="auto" w:fill="FFFFFF"/>
        </w:rPr>
        <w:t xml:space="preserve"> контролируемого лица</w:t>
      </w:r>
      <w:r w:rsidRPr="00421CE9">
        <w:t>, его командировка и т.п.) при проведении</w:t>
      </w:r>
      <w:r w:rsidRPr="00421CE9">
        <w:rPr>
          <w:shd w:val="clear" w:color="auto" w:fill="FFFFFF"/>
        </w:rPr>
        <w:t xml:space="preserve"> контрольного мероприятия</w:t>
      </w:r>
      <w:r w:rsidRPr="00421CE9">
        <w:t>.</w:t>
      </w:r>
    </w:p>
    <w:p w14:paraId="3AEA3C02" w14:textId="41607380" w:rsidR="00755710" w:rsidRPr="00421CE9" w:rsidRDefault="00A735F7" w:rsidP="008C617B">
      <w:pPr>
        <w:pStyle w:val="s1"/>
        <w:ind w:firstLine="709"/>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
    <w:p w14:paraId="587482D1" w14:textId="320FADA1"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421CE9">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14:paraId="02758F0E" w14:textId="7372CFBC"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16FD6B6"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14:paraId="434818C4" w14:textId="7011BDDE"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21CE9" w:rsidRDefault="00755710" w:rsidP="009E0892">
      <w:pPr>
        <w:ind w:firstLine="709"/>
        <w:jc w:val="both"/>
      </w:pPr>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
    <w:p w14:paraId="33EDBF26"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421CE9" w:rsidRDefault="00755710" w:rsidP="009E0892">
      <w:pPr>
        <w:ind w:firstLine="709"/>
        <w:jc w:val="both"/>
      </w:pPr>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t xml:space="preserve"> </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 участков (земель), находящихся в государственной или муниципальной собственности;</w:t>
      </w:r>
    </w:p>
    <w:p w14:paraId="1A946629"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421CE9" w:rsidRDefault="00755710" w:rsidP="009E0892">
      <w:pPr>
        <w:ind w:firstLine="709"/>
        <w:jc w:val="both"/>
      </w:pPr>
      <w:r w:rsidRPr="00421CE9">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21CE9" w:rsidRDefault="00755710" w:rsidP="009E0892">
      <w:pPr>
        <w:pStyle w:val="ConsPlusNormal"/>
        <w:ind w:firstLine="709"/>
        <w:jc w:val="both"/>
        <w:rPr>
          <w:rFonts w:ascii="Times New Roman" w:hAnsi="Times New Roman" w:cs="Times New Roman"/>
          <w:sz w:val="24"/>
          <w:szCs w:val="24"/>
        </w:rPr>
      </w:pPr>
    </w:p>
    <w:p w14:paraId="1AFD2122" w14:textId="32F3AADC"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14:paraId="5F32C8DD" w14:textId="287CE7E4"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14:paraId="3A50A140" w14:textId="77777777" w:rsidR="00755710" w:rsidRPr="00421CE9" w:rsidRDefault="00755710" w:rsidP="009E0892">
      <w:pPr>
        <w:pStyle w:val="ConsPlusNormal"/>
        <w:ind w:firstLine="0"/>
        <w:jc w:val="center"/>
        <w:rPr>
          <w:rFonts w:ascii="Times New Roman" w:hAnsi="Times New Roman" w:cs="Times New Roman"/>
          <w:b/>
          <w:bCs/>
          <w:sz w:val="24"/>
          <w:szCs w:val="24"/>
        </w:rPr>
      </w:pPr>
    </w:p>
    <w:p w14:paraId="4246DB5B" w14:textId="7D5907D9"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14:paraId="335A1A5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14:paraId="2400875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14:paraId="19E251E1" w14:textId="75C11FBD"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о наличии в</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14:paraId="39D07F6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14:paraId="670FD5DF" w14:textId="77777777" w:rsidR="00755710" w:rsidRPr="00421CE9" w:rsidRDefault="00755710" w:rsidP="009E0892">
      <w:pPr>
        <w:pStyle w:val="14"/>
        <w:ind w:firstLine="709"/>
        <w:jc w:val="both"/>
        <w:rPr>
          <w:rFonts w:ascii="Times New Roman" w:hAnsi="Times New Roman" w:cs="Times New Roman"/>
          <w:sz w:val="24"/>
          <w:szCs w:val="24"/>
        </w:rPr>
      </w:pPr>
    </w:p>
    <w:p w14:paraId="515C1F26" w14:textId="77777777"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чевые показатели муниципального</w:t>
      </w:r>
    </w:p>
    <w:p w14:paraId="658CBC07" w14:textId="5623DA1B"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14:paraId="63164796" w14:textId="77777777" w:rsidR="00755710" w:rsidRPr="00421CE9" w:rsidRDefault="00755710" w:rsidP="009E0892">
      <w:pPr>
        <w:pStyle w:val="14"/>
        <w:jc w:val="center"/>
        <w:rPr>
          <w:rFonts w:ascii="Times New Roman" w:hAnsi="Times New Roman" w:cs="Times New Roman"/>
          <w:b/>
          <w:bCs/>
          <w:sz w:val="24"/>
          <w:szCs w:val="24"/>
        </w:rPr>
      </w:pPr>
    </w:p>
    <w:p w14:paraId="68C526AC" w14:textId="40DA1A2A"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731B43E6"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Думой Игжейского муниципального образования.</w:t>
      </w:r>
      <w:r w:rsidRPr="00421CE9">
        <w:rPr>
          <w:rFonts w:ascii="Times New Roman" w:hAnsi="Times New Roman" w:cs="Times New Roman"/>
          <w:sz w:val="24"/>
          <w:szCs w:val="24"/>
        </w:rPr>
        <w:br w:type="page"/>
      </w:r>
    </w:p>
    <w:p w14:paraId="0F936821" w14:textId="77777777"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14:paraId="408DB8B5" w14:textId="77777777"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14:paraId="2D74D7FF" w14:textId="67BDCAF6"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Игжейском муниципальном образовании</w:t>
      </w:r>
    </w:p>
    <w:p w14:paraId="4F7193F2" w14:textId="77777777" w:rsidR="00AA65F3" w:rsidRPr="00421CE9" w:rsidRDefault="00AA65F3" w:rsidP="00AA65F3">
      <w:pPr>
        <w:pStyle w:val="ConsPlusNormal"/>
        <w:jc w:val="right"/>
        <w:rPr>
          <w:rFonts w:ascii="Times New Roman" w:hAnsi="Times New Roman" w:cs="Times New Roman"/>
          <w:b/>
          <w:bCs/>
          <w:sz w:val="24"/>
          <w:szCs w:val="24"/>
        </w:rPr>
      </w:pPr>
    </w:p>
    <w:p w14:paraId="768F0C61" w14:textId="5DEDA310"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14:paraId="68DACEA9" w14:textId="04EC1BDA"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14:paraId="2D37191D" w14:textId="77777777"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14:paraId="35CB40B5" w14:textId="77777777" w:rsidR="00755710" w:rsidRPr="00421CE9" w:rsidRDefault="00755710" w:rsidP="009E0892">
      <w:pPr>
        <w:pStyle w:val="ConsPlusTitle"/>
        <w:jc w:val="center"/>
        <w:rPr>
          <w:rFonts w:ascii="Times New Roman" w:hAnsi="Times New Roman" w:cs="Times New Roman"/>
          <w:sz w:val="24"/>
          <w:szCs w:val="24"/>
        </w:rPr>
      </w:pPr>
    </w:p>
    <w:p w14:paraId="517E2B0E"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14:paraId="7046A6F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относящиеся к категории земель населенных пунктов;</w:t>
      </w:r>
    </w:p>
    <w:p w14:paraId="4F9A9CC4"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421CE9" w:rsidRDefault="005C5156">
      <w:pPr>
        <w:spacing w:after="160" w:line="259" w:lineRule="auto"/>
        <w:rPr>
          <w:lang w:eastAsia="zh-CN"/>
        </w:rPr>
      </w:pPr>
      <w:r w:rsidRPr="00421CE9">
        <w:br w:type="page"/>
      </w:r>
    </w:p>
    <w:p w14:paraId="6EDD5B38" w14:textId="77777777"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14:paraId="093926E3" w14:textId="77777777"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14:paraId="192F1978" w14:textId="6F0DDF09"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 xml:space="preserve">Игжейском </w:t>
      </w:r>
      <w:r w:rsidRPr="00421CE9">
        <w:rPr>
          <w:rFonts w:ascii="Times New Roman" w:hAnsi="Times New Roman" w:cs="Times New Roman"/>
          <w:sz w:val="24"/>
          <w:szCs w:val="24"/>
        </w:rPr>
        <w:t>муниципальном образовании</w:t>
      </w:r>
    </w:p>
    <w:p w14:paraId="18DCC484" w14:textId="77777777" w:rsidR="00755710" w:rsidRPr="00421CE9" w:rsidRDefault="00755710" w:rsidP="009E0892">
      <w:pPr>
        <w:widowControl w:val="0"/>
        <w:autoSpaceDE w:val="0"/>
        <w:ind w:firstLine="540"/>
        <w:jc w:val="both"/>
      </w:pPr>
    </w:p>
    <w:p w14:paraId="39842B56" w14:textId="442C5F02"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14:paraId="190B8C70" w14:textId="77777777"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14:paraId="2113B328" w14:textId="77777777"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AA65F3" w:rsidRPr="00421CE9">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p>
    <w:p w14:paraId="75A9FDEC" w14:textId="0BCCB830"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14:paraId="4FE80A50" w14:textId="77777777" w:rsidR="00755710" w:rsidRPr="00421CE9" w:rsidRDefault="00755710" w:rsidP="009E0892">
      <w:pPr>
        <w:pStyle w:val="ConsPlusNormal"/>
        <w:ind w:firstLine="540"/>
        <w:jc w:val="both"/>
        <w:rPr>
          <w:rFonts w:ascii="Times New Roman" w:hAnsi="Times New Roman" w:cs="Times New Roman"/>
          <w:sz w:val="24"/>
          <w:szCs w:val="24"/>
        </w:rPr>
      </w:pPr>
    </w:p>
    <w:p w14:paraId="13E08EB5"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9640" w14:textId="77777777" w:rsidR="00146D1E" w:rsidRDefault="00146D1E" w:rsidP="00755710">
      <w:r>
        <w:separator/>
      </w:r>
    </w:p>
  </w:endnote>
  <w:endnote w:type="continuationSeparator" w:id="0">
    <w:p w14:paraId="487A2FCD" w14:textId="77777777" w:rsidR="00146D1E" w:rsidRDefault="00146D1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88D3" w14:textId="77777777" w:rsidR="00146D1E" w:rsidRDefault="00146D1E" w:rsidP="00755710">
      <w:r>
        <w:separator/>
      </w:r>
    </w:p>
  </w:footnote>
  <w:footnote w:type="continuationSeparator" w:id="0">
    <w:p w14:paraId="78210E45" w14:textId="77777777" w:rsidR="00146D1E" w:rsidRDefault="00146D1E"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44FF00E3" w:rsidR="00482FAF" w:rsidRDefault="00482FAF">
    <w:pPr>
      <w:pStyle w:val="af7"/>
      <w:jc w:val="center"/>
    </w:pPr>
    <w:r>
      <w:fldChar w:fldCharType="begin"/>
    </w:r>
    <w:r>
      <w:instrText>PAGE   \* MERGEFORMAT</w:instrText>
    </w:r>
    <w:r>
      <w:fldChar w:fldCharType="separate"/>
    </w:r>
    <w:r w:rsidR="00421CE9">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9BD1A0A"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6540A">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2D7B"/>
    <w:rsid w:val="00085F76"/>
    <w:rsid w:val="00146D1E"/>
    <w:rsid w:val="001F3F7D"/>
    <w:rsid w:val="0026540A"/>
    <w:rsid w:val="00275C18"/>
    <w:rsid w:val="002D55A5"/>
    <w:rsid w:val="003476D7"/>
    <w:rsid w:val="00374FD6"/>
    <w:rsid w:val="003B2065"/>
    <w:rsid w:val="003D1738"/>
    <w:rsid w:val="00421CE9"/>
    <w:rsid w:val="00482FAF"/>
    <w:rsid w:val="00507F47"/>
    <w:rsid w:val="00587FC4"/>
    <w:rsid w:val="005C5156"/>
    <w:rsid w:val="006034D8"/>
    <w:rsid w:val="00603941"/>
    <w:rsid w:val="00645236"/>
    <w:rsid w:val="00655E4B"/>
    <w:rsid w:val="00664F00"/>
    <w:rsid w:val="0067371B"/>
    <w:rsid w:val="006C0563"/>
    <w:rsid w:val="00700181"/>
    <w:rsid w:val="007070CF"/>
    <w:rsid w:val="00716AE5"/>
    <w:rsid w:val="007325BD"/>
    <w:rsid w:val="00755710"/>
    <w:rsid w:val="00766361"/>
    <w:rsid w:val="007A24AF"/>
    <w:rsid w:val="00812B8F"/>
    <w:rsid w:val="008509C1"/>
    <w:rsid w:val="00862953"/>
    <w:rsid w:val="00886581"/>
    <w:rsid w:val="008C617B"/>
    <w:rsid w:val="008E169A"/>
    <w:rsid w:val="00930542"/>
    <w:rsid w:val="00935631"/>
    <w:rsid w:val="00957296"/>
    <w:rsid w:val="0097160F"/>
    <w:rsid w:val="009B6A4F"/>
    <w:rsid w:val="009D07EB"/>
    <w:rsid w:val="009E0892"/>
    <w:rsid w:val="00A21832"/>
    <w:rsid w:val="00A448DE"/>
    <w:rsid w:val="00A735F7"/>
    <w:rsid w:val="00AA65F3"/>
    <w:rsid w:val="00B367F5"/>
    <w:rsid w:val="00B91965"/>
    <w:rsid w:val="00C067C7"/>
    <w:rsid w:val="00C14044"/>
    <w:rsid w:val="00C6298A"/>
    <w:rsid w:val="00CA4C13"/>
    <w:rsid w:val="00CE3AEF"/>
    <w:rsid w:val="00D04D9E"/>
    <w:rsid w:val="00D80506"/>
    <w:rsid w:val="00DC25A2"/>
    <w:rsid w:val="00E03B45"/>
    <w:rsid w:val="00E10CD5"/>
    <w:rsid w:val="00E67062"/>
    <w:rsid w:val="00EC3310"/>
    <w:rsid w:val="00EF6A66"/>
    <w:rsid w:val="00F27681"/>
    <w:rsid w:val="00F40687"/>
    <w:rsid w:val="00F500A0"/>
    <w:rsid w:val="00F602E3"/>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28566E2F-CF52-478E-9465-5737AAC5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AC49-0970-4C6E-A6A8-7B37DD0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14</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cp:lastPrinted>2021-10-01T08:56:00Z</cp:lastPrinted>
  <dcterms:created xsi:type="dcterms:W3CDTF">2021-09-24T03:25:00Z</dcterms:created>
  <dcterms:modified xsi:type="dcterms:W3CDTF">2021-11-29T02:44:00Z</dcterms:modified>
</cp:coreProperties>
</file>